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A1942" w:rsidRPr="00A51F19" w:rsidRDefault="00FC70D0">
      <w:pPr>
        <w:rPr>
          <w:rFonts w:ascii="Century Gothic" w:hAnsi="Century Gothic"/>
        </w:rPr>
      </w:pPr>
      <w:r w:rsidRPr="00A51F19">
        <w:rPr>
          <w:rFonts w:ascii="Century Gothic" w:hAnsi="Century Gothic"/>
        </w:rPr>
        <w:t xml:space="preserve">Last </w:t>
      </w:r>
      <w:r w:rsidR="003325A4" w:rsidRPr="00A51F19">
        <w:rPr>
          <w:rFonts w:ascii="Century Gothic" w:hAnsi="Century Gothic"/>
        </w:rPr>
        <w:t>servicing</w:t>
      </w:r>
      <w:r w:rsidRPr="00A51F19">
        <w:rPr>
          <w:rFonts w:ascii="Century Gothic" w:hAnsi="Century Gothic"/>
        </w:rPr>
        <w:t xml:space="preserve"> date: </w:t>
      </w:r>
      <w:r w:rsidR="003325A4" w:rsidRPr="00A51F19">
        <w:rPr>
          <w:rFonts w:ascii="Century Gothic" w:hAnsi="Century Gothic"/>
        </w:rPr>
        <w:t>………………</w:t>
      </w:r>
      <w:r w:rsidR="00C849EB">
        <w:rPr>
          <w:rFonts w:ascii="Century Gothic" w:hAnsi="Century Gothic"/>
        </w:rPr>
        <w:t>…</w:t>
      </w:r>
      <w:r w:rsidR="00C45548" w:rsidRPr="00A51F19">
        <w:rPr>
          <w:rFonts w:ascii="Century Gothic" w:hAnsi="Century Gothic"/>
        </w:rPr>
        <w:t xml:space="preserve">           </w:t>
      </w:r>
      <w:r w:rsidRPr="00A51F19">
        <w:rPr>
          <w:rFonts w:ascii="Century Gothic" w:hAnsi="Century Gothic"/>
        </w:rPr>
        <w:t xml:space="preserve">         N</w:t>
      </w:r>
      <w:r w:rsidR="00C45548" w:rsidRPr="00A51F19">
        <w:rPr>
          <w:rFonts w:ascii="Century Gothic" w:hAnsi="Century Gothic"/>
        </w:rPr>
        <w:t xml:space="preserve">ext </w:t>
      </w:r>
      <w:r w:rsidR="006910E6" w:rsidRPr="00A51F19">
        <w:rPr>
          <w:rFonts w:ascii="Century Gothic" w:hAnsi="Century Gothic"/>
        </w:rPr>
        <w:t>servicing</w:t>
      </w:r>
      <w:r w:rsidRPr="00A51F19">
        <w:rPr>
          <w:rFonts w:ascii="Century Gothic" w:hAnsi="Century Gothic"/>
        </w:rPr>
        <w:t xml:space="preserve"> date</w:t>
      </w:r>
      <w:r w:rsidR="006910E6" w:rsidRPr="00A51F19">
        <w:rPr>
          <w:rFonts w:ascii="Century Gothic" w:hAnsi="Century Gothic"/>
        </w:rPr>
        <w:t>:</w:t>
      </w:r>
      <w:r w:rsidRPr="00A51F19">
        <w:rPr>
          <w:rFonts w:ascii="Century Gothic" w:hAnsi="Century Gothic"/>
        </w:rPr>
        <w:t xml:space="preserve"> </w:t>
      </w:r>
      <w:r w:rsidR="00C45548" w:rsidRPr="00A51F19">
        <w:rPr>
          <w:rFonts w:ascii="Century Gothic" w:hAnsi="Century Gothic"/>
        </w:rPr>
        <w:t>…………………</w:t>
      </w:r>
      <w:r w:rsidRPr="00A51F19">
        <w:rPr>
          <w:rFonts w:ascii="Century Gothic" w:hAnsi="Century Gothic"/>
        </w:rPr>
        <w:t>……….</w:t>
      </w:r>
    </w:p>
    <w:p w:rsidR="00AA1942" w:rsidRDefault="00AA1942">
      <w:pPr>
        <w:rPr>
          <w:rFonts w:ascii="Century Gothic" w:hAnsi="Century Gothic"/>
        </w:rPr>
      </w:pPr>
      <w:r w:rsidRPr="00A51F19">
        <w:rPr>
          <w:rFonts w:ascii="Century Gothic" w:hAnsi="Century Gothic"/>
        </w:rPr>
        <w:t>Client: …………………</w:t>
      </w:r>
      <w:r w:rsidR="003325A4" w:rsidRPr="00A51F19">
        <w:rPr>
          <w:rFonts w:ascii="Century Gothic" w:hAnsi="Century Gothic"/>
        </w:rPr>
        <w:t>…………</w:t>
      </w:r>
      <w:r w:rsidRPr="00A51F19">
        <w:rPr>
          <w:rFonts w:ascii="Century Gothic" w:hAnsi="Century Gothic"/>
        </w:rPr>
        <w:t>…</w:t>
      </w:r>
      <w:r w:rsidR="003B676E" w:rsidRPr="00A51F19">
        <w:rPr>
          <w:rFonts w:ascii="Century Gothic" w:hAnsi="Century Gothic"/>
        </w:rPr>
        <w:t>…</w:t>
      </w:r>
      <w:r w:rsidR="00C849EB">
        <w:rPr>
          <w:rFonts w:ascii="Century Gothic" w:hAnsi="Century Gothic"/>
        </w:rPr>
        <w:t>.</w:t>
      </w:r>
      <w:r w:rsidRPr="00A51F19">
        <w:rPr>
          <w:rFonts w:ascii="Century Gothic" w:hAnsi="Century Gothic"/>
        </w:rPr>
        <w:t xml:space="preserve">                  Client’s address: ……………………………….</w:t>
      </w:r>
    </w:p>
    <w:p w:rsidR="00A51F19" w:rsidRPr="00C849EB" w:rsidRDefault="004C01D7" w:rsidP="00A51F19">
      <w:pPr>
        <w:jc w:val="center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 xml:space="preserve">Air Conditioner </w:t>
      </w:r>
      <w:r w:rsidR="00A51F19" w:rsidRPr="00C849EB">
        <w:rPr>
          <w:rFonts w:ascii="Century Gothic" w:hAnsi="Century Gothic"/>
          <w:b/>
          <w:bCs/>
        </w:rPr>
        <w:t>Servicing log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5"/>
        <w:gridCol w:w="5399"/>
        <w:gridCol w:w="1352"/>
        <w:gridCol w:w="1064"/>
        <w:gridCol w:w="1166"/>
      </w:tblGrid>
      <w:tr w:rsidR="00AB248F" w:rsidRPr="00E15779" w:rsidTr="002644BB">
        <w:tc>
          <w:tcPr>
            <w:tcW w:w="429" w:type="dxa"/>
          </w:tcPr>
          <w:p w:rsidR="00E61F3E" w:rsidRPr="00E15779" w:rsidRDefault="00CB0FB3">
            <w:pPr>
              <w:rPr>
                <w:rFonts w:ascii="Century Gothic" w:hAnsi="Century Gothic"/>
                <w:b/>
                <w:bCs/>
              </w:rPr>
            </w:pPr>
            <w:r w:rsidRPr="00E15779">
              <w:rPr>
                <w:rFonts w:ascii="Century Gothic" w:hAnsi="Century Gothic"/>
                <w:b/>
                <w:bCs/>
              </w:rPr>
              <w:t>S/N</w:t>
            </w:r>
          </w:p>
        </w:tc>
        <w:tc>
          <w:tcPr>
            <w:tcW w:w="5529" w:type="dxa"/>
          </w:tcPr>
          <w:p w:rsidR="00E61F3E" w:rsidRPr="00E15779" w:rsidRDefault="00F465D7">
            <w:pPr>
              <w:rPr>
                <w:rFonts w:ascii="Century Gothic" w:hAnsi="Century Gothic"/>
                <w:b/>
                <w:bCs/>
              </w:rPr>
            </w:pPr>
            <w:r w:rsidRPr="00E15779">
              <w:rPr>
                <w:rFonts w:ascii="Century Gothic" w:hAnsi="Century Gothic"/>
                <w:b/>
                <w:bCs/>
              </w:rPr>
              <w:t>Activity</w:t>
            </w:r>
          </w:p>
        </w:tc>
        <w:tc>
          <w:tcPr>
            <w:tcW w:w="1350" w:type="dxa"/>
          </w:tcPr>
          <w:p w:rsidR="00842CFD" w:rsidRPr="00E15779" w:rsidRDefault="008D5C89">
            <w:pPr>
              <w:rPr>
                <w:rFonts w:ascii="Century Gothic" w:hAnsi="Century Gothic"/>
                <w:b/>
                <w:bCs/>
              </w:rPr>
            </w:pPr>
            <w:r w:rsidRPr="00E15779">
              <w:rPr>
                <w:rFonts w:ascii="Century Gothic" w:hAnsi="Century Gothic"/>
                <w:b/>
                <w:bCs/>
              </w:rPr>
              <w:t>Frequency</w:t>
            </w:r>
          </w:p>
        </w:tc>
        <w:tc>
          <w:tcPr>
            <w:tcW w:w="1080" w:type="dxa"/>
          </w:tcPr>
          <w:p w:rsidR="00E61F3E" w:rsidRPr="00E15779" w:rsidRDefault="002644BB" w:rsidP="002644BB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E15779">
              <w:rPr>
                <w:rFonts w:ascii="Century Gothic" w:hAnsi="Century Gothic"/>
                <w:b/>
                <w:bCs/>
              </w:rPr>
              <w:t>Yes</w:t>
            </w:r>
          </w:p>
        </w:tc>
        <w:tc>
          <w:tcPr>
            <w:tcW w:w="1188" w:type="dxa"/>
          </w:tcPr>
          <w:p w:rsidR="00E61F3E" w:rsidRPr="00E15779" w:rsidRDefault="002644BB" w:rsidP="002644BB">
            <w:pPr>
              <w:jc w:val="center"/>
              <w:rPr>
                <w:rFonts w:ascii="Century Gothic" w:hAnsi="Century Gothic"/>
                <w:b/>
                <w:bCs/>
              </w:rPr>
            </w:pPr>
            <w:r w:rsidRPr="00E15779">
              <w:rPr>
                <w:rFonts w:ascii="Century Gothic" w:hAnsi="Century Gothic"/>
                <w:b/>
                <w:bCs/>
              </w:rPr>
              <w:t>No</w:t>
            </w:r>
          </w:p>
        </w:tc>
      </w:tr>
      <w:tr w:rsidR="00AB248F" w:rsidRPr="00A51F19" w:rsidTr="002644BB">
        <w:tc>
          <w:tcPr>
            <w:tcW w:w="429" w:type="dxa"/>
          </w:tcPr>
          <w:p w:rsidR="0075558C" w:rsidRPr="00A51F19" w:rsidRDefault="0075558C">
            <w:pPr>
              <w:rPr>
                <w:rFonts w:ascii="Century Gothic" w:hAnsi="Century Gothic"/>
              </w:rPr>
            </w:pPr>
          </w:p>
        </w:tc>
        <w:tc>
          <w:tcPr>
            <w:tcW w:w="5529" w:type="dxa"/>
          </w:tcPr>
          <w:p w:rsidR="0075558C" w:rsidRPr="00A51F19" w:rsidRDefault="004C38DF">
            <w:pPr>
              <w:rPr>
                <w:rFonts w:ascii="Century Gothic" w:hAnsi="Century Gothic"/>
              </w:rPr>
            </w:pPr>
            <w:r w:rsidRPr="00A51F19">
              <w:rPr>
                <w:rFonts w:ascii="Century Gothic" w:hAnsi="Century Gothic"/>
              </w:rPr>
              <w:t>Outdoor unit</w:t>
            </w:r>
          </w:p>
        </w:tc>
        <w:tc>
          <w:tcPr>
            <w:tcW w:w="1350" w:type="dxa"/>
          </w:tcPr>
          <w:p w:rsidR="0075558C" w:rsidRPr="00A51F19" w:rsidRDefault="0075558C">
            <w:pPr>
              <w:rPr>
                <w:rFonts w:ascii="Century Gothic" w:hAnsi="Century Gothic"/>
              </w:rPr>
            </w:pPr>
          </w:p>
        </w:tc>
        <w:tc>
          <w:tcPr>
            <w:tcW w:w="1080" w:type="dxa"/>
          </w:tcPr>
          <w:p w:rsidR="0075558C" w:rsidRPr="00A51F19" w:rsidRDefault="0075558C">
            <w:pPr>
              <w:rPr>
                <w:rFonts w:ascii="Century Gothic" w:hAnsi="Century Gothic"/>
              </w:rPr>
            </w:pPr>
          </w:p>
        </w:tc>
        <w:tc>
          <w:tcPr>
            <w:tcW w:w="1188" w:type="dxa"/>
          </w:tcPr>
          <w:p w:rsidR="0075558C" w:rsidRPr="00A51F19" w:rsidRDefault="0075558C">
            <w:pPr>
              <w:rPr>
                <w:rFonts w:ascii="Century Gothic" w:hAnsi="Century Gothic"/>
              </w:rPr>
            </w:pPr>
          </w:p>
        </w:tc>
      </w:tr>
      <w:tr w:rsidR="00AB248F" w:rsidRPr="00A51F19" w:rsidTr="002644BB">
        <w:trPr>
          <w:trHeight w:val="809"/>
        </w:trPr>
        <w:tc>
          <w:tcPr>
            <w:tcW w:w="429" w:type="dxa"/>
          </w:tcPr>
          <w:p w:rsidR="00F34D0A" w:rsidRPr="00A51F19" w:rsidRDefault="0067420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</w:t>
            </w:r>
          </w:p>
        </w:tc>
        <w:tc>
          <w:tcPr>
            <w:tcW w:w="5529" w:type="dxa"/>
          </w:tcPr>
          <w:p w:rsidR="00F34D0A" w:rsidRPr="00A51F19" w:rsidRDefault="00F34D0A" w:rsidP="00CB6895">
            <w:pPr>
              <w:spacing w:before="100" w:beforeAutospacing="1" w:after="100" w:afterAutospacing="1"/>
              <w:rPr>
                <w:rFonts w:ascii="Century Gothic" w:hAnsi="Century Gothic"/>
              </w:rPr>
            </w:pPr>
            <w:r w:rsidRPr="00A51F19">
              <w:rPr>
                <w:rFonts w:ascii="Century Gothic" w:hAnsi="Century Gothic"/>
              </w:rPr>
              <w:t>Check and clean the condenser unit of leaves and debris</w:t>
            </w:r>
          </w:p>
        </w:tc>
        <w:tc>
          <w:tcPr>
            <w:tcW w:w="1350" w:type="dxa"/>
          </w:tcPr>
          <w:p w:rsidR="00F34D0A" w:rsidRPr="00A51F19" w:rsidRDefault="007E4DDF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Quarterly</w:t>
            </w:r>
          </w:p>
        </w:tc>
        <w:tc>
          <w:tcPr>
            <w:tcW w:w="1080" w:type="dxa"/>
          </w:tcPr>
          <w:p w:rsidR="00F34D0A" w:rsidRPr="00A51F19" w:rsidRDefault="00F34D0A">
            <w:pPr>
              <w:rPr>
                <w:rFonts w:ascii="Century Gothic" w:hAnsi="Century Gothic"/>
              </w:rPr>
            </w:pPr>
          </w:p>
        </w:tc>
        <w:tc>
          <w:tcPr>
            <w:tcW w:w="1188" w:type="dxa"/>
          </w:tcPr>
          <w:p w:rsidR="00F34D0A" w:rsidRPr="00A51F19" w:rsidRDefault="00F34D0A">
            <w:pPr>
              <w:rPr>
                <w:rFonts w:ascii="Century Gothic" w:hAnsi="Century Gothic"/>
              </w:rPr>
            </w:pPr>
          </w:p>
        </w:tc>
      </w:tr>
      <w:tr w:rsidR="00AB248F" w:rsidRPr="00A51F19" w:rsidTr="002644BB">
        <w:trPr>
          <w:trHeight w:val="791"/>
        </w:trPr>
        <w:tc>
          <w:tcPr>
            <w:tcW w:w="429" w:type="dxa"/>
          </w:tcPr>
          <w:p w:rsidR="00F34D0A" w:rsidRPr="00A51F19" w:rsidRDefault="0067420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2</w:t>
            </w:r>
          </w:p>
        </w:tc>
        <w:tc>
          <w:tcPr>
            <w:tcW w:w="5529" w:type="dxa"/>
          </w:tcPr>
          <w:p w:rsidR="00F34D0A" w:rsidRPr="00A51F19" w:rsidRDefault="00F97B51" w:rsidP="00CB6895">
            <w:pPr>
              <w:spacing w:before="100" w:beforeAutospacing="1" w:after="100" w:afterAutospacing="1"/>
              <w:rPr>
                <w:rFonts w:ascii="Century Gothic" w:hAnsi="Century Gothic"/>
              </w:rPr>
            </w:pPr>
            <w:r w:rsidRPr="00A51F19">
              <w:rPr>
                <w:rFonts w:ascii="Century Gothic" w:hAnsi="Century Gothic"/>
              </w:rPr>
              <w:t>Check for proper refrigerant levels, adjust as required</w:t>
            </w:r>
          </w:p>
        </w:tc>
        <w:tc>
          <w:tcPr>
            <w:tcW w:w="1350" w:type="dxa"/>
          </w:tcPr>
          <w:p w:rsidR="00F34D0A" w:rsidRPr="00A51F19" w:rsidRDefault="007E4DDF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Quarterly</w:t>
            </w:r>
          </w:p>
        </w:tc>
        <w:tc>
          <w:tcPr>
            <w:tcW w:w="1080" w:type="dxa"/>
          </w:tcPr>
          <w:p w:rsidR="00F34D0A" w:rsidRPr="00A51F19" w:rsidRDefault="00F34D0A">
            <w:pPr>
              <w:rPr>
                <w:rFonts w:ascii="Century Gothic" w:hAnsi="Century Gothic"/>
              </w:rPr>
            </w:pPr>
          </w:p>
        </w:tc>
        <w:tc>
          <w:tcPr>
            <w:tcW w:w="1188" w:type="dxa"/>
          </w:tcPr>
          <w:p w:rsidR="00F34D0A" w:rsidRPr="00A51F19" w:rsidRDefault="00F34D0A">
            <w:pPr>
              <w:rPr>
                <w:rFonts w:ascii="Century Gothic" w:hAnsi="Century Gothic"/>
              </w:rPr>
            </w:pPr>
          </w:p>
        </w:tc>
      </w:tr>
      <w:tr w:rsidR="00AB248F" w:rsidRPr="00A51F19" w:rsidTr="002644BB">
        <w:tc>
          <w:tcPr>
            <w:tcW w:w="429" w:type="dxa"/>
          </w:tcPr>
          <w:p w:rsidR="00F34D0A" w:rsidRPr="00A51F19" w:rsidRDefault="0067420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3</w:t>
            </w:r>
          </w:p>
        </w:tc>
        <w:tc>
          <w:tcPr>
            <w:tcW w:w="5529" w:type="dxa"/>
          </w:tcPr>
          <w:p w:rsidR="00F34D0A" w:rsidRPr="00A51F19" w:rsidRDefault="00F97B51">
            <w:pPr>
              <w:rPr>
                <w:rFonts w:ascii="Century Gothic" w:hAnsi="Century Gothic"/>
              </w:rPr>
            </w:pPr>
            <w:r w:rsidRPr="00A51F19">
              <w:rPr>
                <w:rFonts w:ascii="Century Gothic" w:hAnsi="Century Gothic"/>
              </w:rPr>
              <w:t>Check the coil as well as the cabinet for dust and debris</w:t>
            </w:r>
          </w:p>
        </w:tc>
        <w:tc>
          <w:tcPr>
            <w:tcW w:w="1350" w:type="dxa"/>
          </w:tcPr>
          <w:p w:rsidR="00F34D0A" w:rsidRPr="00A51F19" w:rsidRDefault="007E4DDF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Quarterly</w:t>
            </w:r>
          </w:p>
        </w:tc>
        <w:tc>
          <w:tcPr>
            <w:tcW w:w="1080" w:type="dxa"/>
          </w:tcPr>
          <w:p w:rsidR="00F34D0A" w:rsidRPr="00A51F19" w:rsidRDefault="00F34D0A">
            <w:pPr>
              <w:rPr>
                <w:rFonts w:ascii="Century Gothic" w:hAnsi="Century Gothic"/>
              </w:rPr>
            </w:pPr>
          </w:p>
        </w:tc>
        <w:tc>
          <w:tcPr>
            <w:tcW w:w="1188" w:type="dxa"/>
          </w:tcPr>
          <w:p w:rsidR="00F34D0A" w:rsidRPr="00A51F19" w:rsidRDefault="00F34D0A">
            <w:pPr>
              <w:rPr>
                <w:rFonts w:ascii="Century Gothic" w:hAnsi="Century Gothic"/>
              </w:rPr>
            </w:pPr>
          </w:p>
        </w:tc>
      </w:tr>
      <w:tr w:rsidR="00AB248F" w:rsidRPr="00A51F19" w:rsidTr="002644BB">
        <w:tc>
          <w:tcPr>
            <w:tcW w:w="429" w:type="dxa"/>
          </w:tcPr>
          <w:p w:rsidR="008B6114" w:rsidRPr="00A51F19" w:rsidRDefault="0067420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4</w:t>
            </w:r>
          </w:p>
        </w:tc>
        <w:tc>
          <w:tcPr>
            <w:tcW w:w="5529" w:type="dxa"/>
          </w:tcPr>
          <w:p w:rsidR="008B6114" w:rsidRPr="00A51F19" w:rsidRDefault="00F97B51" w:rsidP="00CB6895">
            <w:pPr>
              <w:spacing w:before="100" w:beforeAutospacing="1" w:after="100" w:afterAutospacing="1"/>
              <w:rPr>
                <w:rFonts w:ascii="Century Gothic" w:hAnsi="Century Gothic"/>
              </w:rPr>
            </w:pPr>
            <w:r w:rsidRPr="00A51F19">
              <w:rPr>
                <w:rFonts w:ascii="Century Gothic" w:hAnsi="Century Gothic"/>
              </w:rPr>
              <w:t>Check the drain pan to see if there is anything obstructing the flo</w:t>
            </w:r>
            <w:r w:rsidR="00CB6895" w:rsidRPr="00A51F19">
              <w:rPr>
                <w:rFonts w:ascii="Century Gothic" w:hAnsi="Century Gothic"/>
              </w:rPr>
              <w:t>w</w:t>
            </w:r>
          </w:p>
        </w:tc>
        <w:tc>
          <w:tcPr>
            <w:tcW w:w="1350" w:type="dxa"/>
          </w:tcPr>
          <w:p w:rsidR="008B6114" w:rsidRPr="00A51F19" w:rsidRDefault="007E4DDF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Quarterly</w:t>
            </w:r>
          </w:p>
        </w:tc>
        <w:tc>
          <w:tcPr>
            <w:tcW w:w="1080" w:type="dxa"/>
          </w:tcPr>
          <w:p w:rsidR="008B6114" w:rsidRPr="00A51F19" w:rsidRDefault="008B6114">
            <w:pPr>
              <w:rPr>
                <w:rFonts w:ascii="Century Gothic" w:hAnsi="Century Gothic"/>
              </w:rPr>
            </w:pPr>
          </w:p>
        </w:tc>
        <w:tc>
          <w:tcPr>
            <w:tcW w:w="1188" w:type="dxa"/>
          </w:tcPr>
          <w:p w:rsidR="008B6114" w:rsidRPr="00A51F19" w:rsidRDefault="008B6114">
            <w:pPr>
              <w:rPr>
                <w:rFonts w:ascii="Century Gothic" w:hAnsi="Century Gothic"/>
              </w:rPr>
            </w:pPr>
          </w:p>
        </w:tc>
      </w:tr>
      <w:tr w:rsidR="00AB248F" w:rsidRPr="00A51F19" w:rsidTr="002644BB">
        <w:trPr>
          <w:trHeight w:val="836"/>
        </w:trPr>
        <w:tc>
          <w:tcPr>
            <w:tcW w:w="429" w:type="dxa"/>
          </w:tcPr>
          <w:p w:rsidR="008B6114" w:rsidRPr="00A51F19" w:rsidRDefault="0067420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5</w:t>
            </w:r>
          </w:p>
        </w:tc>
        <w:tc>
          <w:tcPr>
            <w:tcW w:w="5529" w:type="dxa"/>
          </w:tcPr>
          <w:p w:rsidR="008B6114" w:rsidRPr="00A51F19" w:rsidRDefault="00AB248F" w:rsidP="00CB6895">
            <w:pPr>
              <w:spacing w:before="100" w:beforeAutospacing="1" w:after="100" w:afterAutospacing="1"/>
              <w:rPr>
                <w:rFonts w:ascii="Century Gothic" w:hAnsi="Century Gothic"/>
              </w:rPr>
            </w:pPr>
            <w:r w:rsidRPr="00A51F19">
              <w:rPr>
                <w:rFonts w:ascii="Century Gothic" w:hAnsi="Century Gothic"/>
              </w:rPr>
              <w:t>Check the fan and motor for signs of wear and tea</w:t>
            </w:r>
            <w:r w:rsidR="00CB6895" w:rsidRPr="00A51F19">
              <w:rPr>
                <w:rFonts w:ascii="Century Gothic" w:hAnsi="Century Gothic"/>
              </w:rPr>
              <w:t>r</w:t>
            </w:r>
          </w:p>
        </w:tc>
        <w:tc>
          <w:tcPr>
            <w:tcW w:w="1350" w:type="dxa"/>
          </w:tcPr>
          <w:p w:rsidR="008B6114" w:rsidRPr="00A51F19" w:rsidRDefault="007E4DDF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Quarterly</w:t>
            </w:r>
          </w:p>
        </w:tc>
        <w:tc>
          <w:tcPr>
            <w:tcW w:w="1080" w:type="dxa"/>
          </w:tcPr>
          <w:p w:rsidR="008B6114" w:rsidRPr="00A51F19" w:rsidRDefault="008B6114">
            <w:pPr>
              <w:rPr>
                <w:rFonts w:ascii="Century Gothic" w:hAnsi="Century Gothic"/>
              </w:rPr>
            </w:pPr>
          </w:p>
        </w:tc>
        <w:tc>
          <w:tcPr>
            <w:tcW w:w="1188" w:type="dxa"/>
          </w:tcPr>
          <w:p w:rsidR="008B6114" w:rsidRPr="00A51F19" w:rsidRDefault="008B6114">
            <w:pPr>
              <w:rPr>
                <w:rFonts w:ascii="Century Gothic" w:hAnsi="Century Gothic"/>
              </w:rPr>
            </w:pPr>
          </w:p>
        </w:tc>
      </w:tr>
      <w:tr w:rsidR="00AB248F" w:rsidRPr="00A51F19" w:rsidTr="002644BB">
        <w:tc>
          <w:tcPr>
            <w:tcW w:w="429" w:type="dxa"/>
          </w:tcPr>
          <w:p w:rsidR="00AB248F" w:rsidRPr="00A51F19" w:rsidRDefault="0067420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6</w:t>
            </w:r>
          </w:p>
        </w:tc>
        <w:tc>
          <w:tcPr>
            <w:tcW w:w="5529" w:type="dxa"/>
          </w:tcPr>
          <w:p w:rsidR="00AB248F" w:rsidRPr="00A51F19" w:rsidRDefault="00AB248F" w:rsidP="00E260B7">
            <w:pPr>
              <w:rPr>
                <w:rFonts w:ascii="Century Gothic" w:hAnsi="Century Gothic"/>
              </w:rPr>
            </w:pPr>
            <w:r w:rsidRPr="00A51F19">
              <w:rPr>
                <w:rFonts w:ascii="Century Gothic" w:hAnsi="Century Gothic"/>
              </w:rPr>
              <w:t>Check compressor tubing</w:t>
            </w:r>
            <w:r w:rsidR="00E260B7" w:rsidRPr="00A51F19">
              <w:rPr>
                <w:rFonts w:ascii="Century Gothic" w:hAnsi="Century Gothic"/>
              </w:rPr>
              <w:t>s for damage</w:t>
            </w:r>
          </w:p>
        </w:tc>
        <w:tc>
          <w:tcPr>
            <w:tcW w:w="1350" w:type="dxa"/>
          </w:tcPr>
          <w:p w:rsidR="00AB248F" w:rsidRPr="00A51F19" w:rsidRDefault="007E4DDF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Quarterly</w:t>
            </w:r>
          </w:p>
        </w:tc>
        <w:tc>
          <w:tcPr>
            <w:tcW w:w="1080" w:type="dxa"/>
          </w:tcPr>
          <w:p w:rsidR="00AB248F" w:rsidRPr="00A51F19" w:rsidRDefault="00AB248F">
            <w:pPr>
              <w:rPr>
                <w:rFonts w:ascii="Century Gothic" w:hAnsi="Century Gothic"/>
              </w:rPr>
            </w:pPr>
          </w:p>
        </w:tc>
        <w:tc>
          <w:tcPr>
            <w:tcW w:w="1188" w:type="dxa"/>
          </w:tcPr>
          <w:p w:rsidR="00AB248F" w:rsidRPr="00A51F19" w:rsidRDefault="00AB248F">
            <w:pPr>
              <w:rPr>
                <w:rFonts w:ascii="Century Gothic" w:hAnsi="Century Gothic"/>
              </w:rPr>
            </w:pPr>
          </w:p>
        </w:tc>
      </w:tr>
      <w:tr w:rsidR="00AB248F" w:rsidRPr="00A51F19" w:rsidTr="002644BB">
        <w:tc>
          <w:tcPr>
            <w:tcW w:w="429" w:type="dxa"/>
          </w:tcPr>
          <w:p w:rsidR="00AB248F" w:rsidRPr="00A51F19" w:rsidRDefault="0067420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7</w:t>
            </w:r>
          </w:p>
        </w:tc>
        <w:tc>
          <w:tcPr>
            <w:tcW w:w="5529" w:type="dxa"/>
          </w:tcPr>
          <w:p w:rsidR="00AB248F" w:rsidRPr="00A51F19" w:rsidRDefault="00E260B7">
            <w:pPr>
              <w:rPr>
                <w:rFonts w:ascii="Century Gothic" w:hAnsi="Century Gothic"/>
              </w:rPr>
            </w:pPr>
            <w:r w:rsidRPr="00A51F19">
              <w:rPr>
                <w:rFonts w:ascii="Century Gothic" w:hAnsi="Century Gothic"/>
              </w:rPr>
              <w:t>Check electrical wires for damage</w:t>
            </w:r>
          </w:p>
        </w:tc>
        <w:tc>
          <w:tcPr>
            <w:tcW w:w="1350" w:type="dxa"/>
          </w:tcPr>
          <w:p w:rsidR="00AB248F" w:rsidRPr="00A51F19" w:rsidRDefault="007E4DDF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Quarterly</w:t>
            </w:r>
          </w:p>
        </w:tc>
        <w:tc>
          <w:tcPr>
            <w:tcW w:w="1080" w:type="dxa"/>
          </w:tcPr>
          <w:p w:rsidR="00AB248F" w:rsidRPr="00A51F19" w:rsidRDefault="00AB248F">
            <w:pPr>
              <w:rPr>
                <w:rFonts w:ascii="Century Gothic" w:hAnsi="Century Gothic"/>
              </w:rPr>
            </w:pPr>
          </w:p>
        </w:tc>
        <w:tc>
          <w:tcPr>
            <w:tcW w:w="1188" w:type="dxa"/>
          </w:tcPr>
          <w:p w:rsidR="00AB248F" w:rsidRPr="00A51F19" w:rsidRDefault="00AB248F">
            <w:pPr>
              <w:rPr>
                <w:rFonts w:ascii="Century Gothic" w:hAnsi="Century Gothic"/>
              </w:rPr>
            </w:pPr>
          </w:p>
        </w:tc>
      </w:tr>
      <w:tr w:rsidR="00AB248F" w:rsidRPr="00A51F19" w:rsidTr="002644BB">
        <w:tc>
          <w:tcPr>
            <w:tcW w:w="429" w:type="dxa"/>
          </w:tcPr>
          <w:p w:rsidR="00122349" w:rsidRPr="00A51F19" w:rsidRDefault="00122349">
            <w:pPr>
              <w:rPr>
                <w:rFonts w:ascii="Century Gothic" w:hAnsi="Century Gothic"/>
              </w:rPr>
            </w:pPr>
          </w:p>
        </w:tc>
        <w:tc>
          <w:tcPr>
            <w:tcW w:w="5529" w:type="dxa"/>
          </w:tcPr>
          <w:p w:rsidR="00122349" w:rsidRPr="00A51F19" w:rsidRDefault="00122349">
            <w:pPr>
              <w:rPr>
                <w:rFonts w:ascii="Century Gothic" w:hAnsi="Century Gothic"/>
              </w:rPr>
            </w:pPr>
          </w:p>
        </w:tc>
        <w:tc>
          <w:tcPr>
            <w:tcW w:w="1350" w:type="dxa"/>
          </w:tcPr>
          <w:p w:rsidR="00122349" w:rsidRPr="00A51F19" w:rsidRDefault="00122349">
            <w:pPr>
              <w:rPr>
                <w:rFonts w:ascii="Century Gothic" w:hAnsi="Century Gothic"/>
              </w:rPr>
            </w:pPr>
          </w:p>
        </w:tc>
        <w:tc>
          <w:tcPr>
            <w:tcW w:w="1080" w:type="dxa"/>
          </w:tcPr>
          <w:p w:rsidR="00122349" w:rsidRPr="00A51F19" w:rsidRDefault="00122349">
            <w:pPr>
              <w:rPr>
                <w:rFonts w:ascii="Century Gothic" w:hAnsi="Century Gothic"/>
              </w:rPr>
            </w:pPr>
          </w:p>
        </w:tc>
        <w:tc>
          <w:tcPr>
            <w:tcW w:w="1188" w:type="dxa"/>
          </w:tcPr>
          <w:p w:rsidR="00122349" w:rsidRPr="00A51F19" w:rsidRDefault="00122349">
            <w:pPr>
              <w:rPr>
                <w:rFonts w:ascii="Century Gothic" w:hAnsi="Century Gothic"/>
              </w:rPr>
            </w:pPr>
          </w:p>
        </w:tc>
      </w:tr>
      <w:tr w:rsidR="00AB248F" w:rsidRPr="00A51F19" w:rsidTr="002644BB">
        <w:tc>
          <w:tcPr>
            <w:tcW w:w="429" w:type="dxa"/>
          </w:tcPr>
          <w:p w:rsidR="00E61F3E" w:rsidRPr="00A51F19" w:rsidRDefault="00E61F3E">
            <w:pPr>
              <w:rPr>
                <w:rFonts w:ascii="Century Gothic" w:hAnsi="Century Gothic"/>
              </w:rPr>
            </w:pPr>
          </w:p>
        </w:tc>
        <w:tc>
          <w:tcPr>
            <w:tcW w:w="5529" w:type="dxa"/>
          </w:tcPr>
          <w:p w:rsidR="00E61F3E" w:rsidRPr="00A51F19" w:rsidRDefault="001A534E">
            <w:pPr>
              <w:rPr>
                <w:rFonts w:ascii="Century Gothic" w:hAnsi="Century Gothic"/>
                <w:b/>
                <w:bCs/>
              </w:rPr>
            </w:pPr>
            <w:r w:rsidRPr="00A51F19">
              <w:rPr>
                <w:rFonts w:ascii="Century Gothic" w:hAnsi="Century Gothic"/>
                <w:b/>
                <w:bCs/>
              </w:rPr>
              <w:t>Indoor unit</w:t>
            </w:r>
          </w:p>
        </w:tc>
        <w:tc>
          <w:tcPr>
            <w:tcW w:w="1350" w:type="dxa"/>
          </w:tcPr>
          <w:p w:rsidR="00E61F3E" w:rsidRPr="00A51F19" w:rsidRDefault="00E61F3E">
            <w:pPr>
              <w:rPr>
                <w:rFonts w:ascii="Century Gothic" w:hAnsi="Century Gothic"/>
              </w:rPr>
            </w:pPr>
          </w:p>
        </w:tc>
        <w:tc>
          <w:tcPr>
            <w:tcW w:w="1080" w:type="dxa"/>
          </w:tcPr>
          <w:p w:rsidR="00E61F3E" w:rsidRPr="00A51F19" w:rsidRDefault="00E61F3E">
            <w:pPr>
              <w:rPr>
                <w:rFonts w:ascii="Century Gothic" w:hAnsi="Century Gothic"/>
              </w:rPr>
            </w:pPr>
          </w:p>
        </w:tc>
        <w:tc>
          <w:tcPr>
            <w:tcW w:w="1188" w:type="dxa"/>
          </w:tcPr>
          <w:p w:rsidR="00E61F3E" w:rsidRPr="00A51F19" w:rsidRDefault="00E61F3E">
            <w:pPr>
              <w:rPr>
                <w:rFonts w:ascii="Century Gothic" w:hAnsi="Century Gothic"/>
              </w:rPr>
            </w:pPr>
          </w:p>
        </w:tc>
      </w:tr>
      <w:tr w:rsidR="00AB248F" w:rsidRPr="00A51F19" w:rsidTr="002644BB">
        <w:tc>
          <w:tcPr>
            <w:tcW w:w="429" w:type="dxa"/>
          </w:tcPr>
          <w:p w:rsidR="00E61F3E" w:rsidRPr="00A51F19" w:rsidRDefault="0067420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8</w:t>
            </w:r>
          </w:p>
        </w:tc>
        <w:tc>
          <w:tcPr>
            <w:tcW w:w="5529" w:type="dxa"/>
          </w:tcPr>
          <w:p w:rsidR="00E61F3E" w:rsidRPr="00A51F19" w:rsidRDefault="00EA76EC" w:rsidP="00EA76EC">
            <w:pPr>
              <w:spacing w:before="100" w:beforeAutospacing="1" w:after="100" w:afterAutospacing="1"/>
              <w:rPr>
                <w:rFonts w:ascii="Century Gothic" w:hAnsi="Century Gothic"/>
              </w:rPr>
            </w:pPr>
            <w:r w:rsidRPr="00A51F19">
              <w:rPr>
                <w:rFonts w:ascii="Century Gothic" w:hAnsi="Century Gothic"/>
              </w:rPr>
              <w:t>Check air filter, clean or replace if required</w:t>
            </w:r>
          </w:p>
        </w:tc>
        <w:tc>
          <w:tcPr>
            <w:tcW w:w="1350" w:type="dxa"/>
          </w:tcPr>
          <w:p w:rsidR="00E61F3E" w:rsidRPr="00A51F19" w:rsidRDefault="007E4DDF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Quarterly</w:t>
            </w:r>
          </w:p>
        </w:tc>
        <w:tc>
          <w:tcPr>
            <w:tcW w:w="1080" w:type="dxa"/>
          </w:tcPr>
          <w:p w:rsidR="00E61F3E" w:rsidRPr="00A51F19" w:rsidRDefault="00E61F3E">
            <w:pPr>
              <w:rPr>
                <w:rFonts w:ascii="Century Gothic" w:hAnsi="Century Gothic"/>
              </w:rPr>
            </w:pPr>
          </w:p>
        </w:tc>
        <w:tc>
          <w:tcPr>
            <w:tcW w:w="1188" w:type="dxa"/>
          </w:tcPr>
          <w:p w:rsidR="00E61F3E" w:rsidRPr="00A51F19" w:rsidRDefault="00E61F3E">
            <w:pPr>
              <w:rPr>
                <w:rFonts w:ascii="Century Gothic" w:hAnsi="Century Gothic"/>
              </w:rPr>
            </w:pPr>
          </w:p>
        </w:tc>
      </w:tr>
      <w:tr w:rsidR="00AB248F" w:rsidRPr="00A51F19" w:rsidTr="002644BB">
        <w:tc>
          <w:tcPr>
            <w:tcW w:w="429" w:type="dxa"/>
          </w:tcPr>
          <w:p w:rsidR="00E61F3E" w:rsidRPr="00A51F19" w:rsidRDefault="0067420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9</w:t>
            </w:r>
          </w:p>
        </w:tc>
        <w:tc>
          <w:tcPr>
            <w:tcW w:w="5529" w:type="dxa"/>
          </w:tcPr>
          <w:p w:rsidR="00E61F3E" w:rsidRPr="00A51F19" w:rsidRDefault="009C32D0" w:rsidP="009C32D0">
            <w:pPr>
              <w:spacing w:before="100" w:beforeAutospacing="1" w:after="100" w:afterAutospacing="1"/>
              <w:rPr>
                <w:rFonts w:ascii="Century Gothic" w:hAnsi="Century Gothic"/>
              </w:rPr>
            </w:pPr>
            <w:r w:rsidRPr="00A51F19">
              <w:rPr>
                <w:rFonts w:ascii="Century Gothic" w:hAnsi="Century Gothic"/>
              </w:rPr>
              <w:t>Check ductwork, make sure there are no leaks</w:t>
            </w:r>
          </w:p>
        </w:tc>
        <w:tc>
          <w:tcPr>
            <w:tcW w:w="1350" w:type="dxa"/>
          </w:tcPr>
          <w:p w:rsidR="00E61F3E" w:rsidRPr="00A51F19" w:rsidRDefault="007E4DDF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Quarterly</w:t>
            </w:r>
          </w:p>
        </w:tc>
        <w:tc>
          <w:tcPr>
            <w:tcW w:w="1080" w:type="dxa"/>
          </w:tcPr>
          <w:p w:rsidR="00E61F3E" w:rsidRPr="00A51F19" w:rsidRDefault="00E61F3E">
            <w:pPr>
              <w:rPr>
                <w:rFonts w:ascii="Century Gothic" w:hAnsi="Century Gothic"/>
              </w:rPr>
            </w:pPr>
          </w:p>
        </w:tc>
        <w:tc>
          <w:tcPr>
            <w:tcW w:w="1188" w:type="dxa"/>
          </w:tcPr>
          <w:p w:rsidR="00E61F3E" w:rsidRPr="00A51F19" w:rsidRDefault="00E61F3E">
            <w:pPr>
              <w:rPr>
                <w:rFonts w:ascii="Century Gothic" w:hAnsi="Century Gothic"/>
              </w:rPr>
            </w:pPr>
          </w:p>
        </w:tc>
      </w:tr>
      <w:tr w:rsidR="00AB248F" w:rsidRPr="00A51F19" w:rsidTr="002644BB">
        <w:tc>
          <w:tcPr>
            <w:tcW w:w="429" w:type="dxa"/>
          </w:tcPr>
          <w:p w:rsidR="00E61F3E" w:rsidRPr="00A51F19" w:rsidRDefault="0067420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10</w:t>
            </w:r>
          </w:p>
        </w:tc>
        <w:tc>
          <w:tcPr>
            <w:tcW w:w="5529" w:type="dxa"/>
          </w:tcPr>
          <w:p w:rsidR="00E61F3E" w:rsidRPr="00A51F19" w:rsidRDefault="00C958E9" w:rsidP="00C958E9">
            <w:pPr>
              <w:spacing w:before="100" w:beforeAutospacing="1" w:after="100" w:afterAutospacing="1"/>
              <w:rPr>
                <w:rFonts w:ascii="Century Gothic" w:hAnsi="Century Gothic"/>
              </w:rPr>
            </w:pPr>
            <w:r w:rsidRPr="00A51F19">
              <w:rPr>
                <w:rFonts w:ascii="Century Gothic" w:hAnsi="Century Gothic"/>
              </w:rPr>
              <w:t>Check evaporator coil for proper drainage, clean as required</w:t>
            </w:r>
          </w:p>
        </w:tc>
        <w:tc>
          <w:tcPr>
            <w:tcW w:w="1350" w:type="dxa"/>
          </w:tcPr>
          <w:p w:rsidR="00E61F3E" w:rsidRPr="00A51F19" w:rsidRDefault="007E4DDF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Quarterly</w:t>
            </w:r>
          </w:p>
        </w:tc>
        <w:tc>
          <w:tcPr>
            <w:tcW w:w="1080" w:type="dxa"/>
          </w:tcPr>
          <w:p w:rsidR="00E61F3E" w:rsidRPr="00A51F19" w:rsidRDefault="00E61F3E">
            <w:pPr>
              <w:rPr>
                <w:rFonts w:ascii="Century Gothic" w:hAnsi="Century Gothic"/>
              </w:rPr>
            </w:pPr>
          </w:p>
        </w:tc>
        <w:tc>
          <w:tcPr>
            <w:tcW w:w="1188" w:type="dxa"/>
          </w:tcPr>
          <w:p w:rsidR="00E61F3E" w:rsidRPr="00A51F19" w:rsidRDefault="00E61F3E">
            <w:pPr>
              <w:rPr>
                <w:rFonts w:ascii="Century Gothic" w:hAnsi="Century Gothic"/>
              </w:rPr>
            </w:pPr>
          </w:p>
        </w:tc>
      </w:tr>
      <w:tr w:rsidR="00AB248F" w:rsidRPr="00A51F19" w:rsidTr="002644BB">
        <w:tc>
          <w:tcPr>
            <w:tcW w:w="429" w:type="dxa"/>
          </w:tcPr>
          <w:p w:rsidR="002F1AA3" w:rsidRPr="00A51F19" w:rsidRDefault="0067420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11</w:t>
            </w:r>
          </w:p>
        </w:tc>
        <w:tc>
          <w:tcPr>
            <w:tcW w:w="5529" w:type="dxa"/>
          </w:tcPr>
          <w:p w:rsidR="002F1AA3" w:rsidRPr="00A51F19" w:rsidRDefault="002E553E" w:rsidP="002E553E">
            <w:pPr>
              <w:spacing w:before="100" w:beforeAutospacing="1" w:after="100" w:afterAutospacing="1"/>
              <w:rPr>
                <w:rFonts w:ascii="Century Gothic" w:hAnsi="Century Gothic"/>
              </w:rPr>
            </w:pPr>
            <w:r w:rsidRPr="00A51F19">
              <w:rPr>
                <w:rFonts w:ascii="Century Gothic" w:hAnsi="Century Gothic"/>
              </w:rPr>
              <w:t>Check the blower housing for debris and clean as necessary</w:t>
            </w:r>
          </w:p>
        </w:tc>
        <w:tc>
          <w:tcPr>
            <w:tcW w:w="1350" w:type="dxa"/>
          </w:tcPr>
          <w:p w:rsidR="002F1AA3" w:rsidRPr="00A51F19" w:rsidRDefault="007E4DDF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Quarterly</w:t>
            </w:r>
          </w:p>
        </w:tc>
        <w:tc>
          <w:tcPr>
            <w:tcW w:w="1080" w:type="dxa"/>
          </w:tcPr>
          <w:p w:rsidR="002F1AA3" w:rsidRPr="00A51F19" w:rsidRDefault="002F1AA3">
            <w:pPr>
              <w:rPr>
                <w:rFonts w:ascii="Century Gothic" w:hAnsi="Century Gothic"/>
              </w:rPr>
            </w:pPr>
          </w:p>
        </w:tc>
        <w:tc>
          <w:tcPr>
            <w:tcW w:w="1188" w:type="dxa"/>
          </w:tcPr>
          <w:p w:rsidR="002F1AA3" w:rsidRPr="00A51F19" w:rsidRDefault="002F1AA3">
            <w:pPr>
              <w:rPr>
                <w:rFonts w:ascii="Century Gothic" w:hAnsi="Century Gothic"/>
              </w:rPr>
            </w:pPr>
          </w:p>
        </w:tc>
      </w:tr>
      <w:tr w:rsidR="00AB248F" w:rsidRPr="00A51F19" w:rsidTr="002644BB">
        <w:tc>
          <w:tcPr>
            <w:tcW w:w="429" w:type="dxa"/>
          </w:tcPr>
          <w:p w:rsidR="002F1AA3" w:rsidRPr="00A51F19" w:rsidRDefault="0067420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12</w:t>
            </w:r>
          </w:p>
        </w:tc>
        <w:tc>
          <w:tcPr>
            <w:tcW w:w="5529" w:type="dxa"/>
          </w:tcPr>
          <w:p w:rsidR="002F1AA3" w:rsidRPr="00A51F19" w:rsidRDefault="003B62FF" w:rsidP="003B62FF">
            <w:pPr>
              <w:spacing w:before="100" w:beforeAutospacing="1" w:after="100" w:afterAutospacing="1"/>
              <w:rPr>
                <w:rFonts w:ascii="Century Gothic" w:hAnsi="Century Gothic"/>
              </w:rPr>
            </w:pPr>
            <w:r w:rsidRPr="00A51F19">
              <w:rPr>
                <w:rFonts w:ascii="Century Gothic" w:hAnsi="Century Gothic"/>
              </w:rPr>
              <w:t>Check fan motor and belt, lubricate (older models) motor and replace the belt if required</w:t>
            </w:r>
          </w:p>
        </w:tc>
        <w:tc>
          <w:tcPr>
            <w:tcW w:w="1350" w:type="dxa"/>
          </w:tcPr>
          <w:p w:rsidR="002F1AA3" w:rsidRPr="00A51F19" w:rsidRDefault="007E4DDF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Quarterly</w:t>
            </w:r>
          </w:p>
        </w:tc>
        <w:tc>
          <w:tcPr>
            <w:tcW w:w="1080" w:type="dxa"/>
          </w:tcPr>
          <w:p w:rsidR="002F1AA3" w:rsidRPr="00A51F19" w:rsidRDefault="002F1AA3">
            <w:pPr>
              <w:rPr>
                <w:rFonts w:ascii="Century Gothic" w:hAnsi="Century Gothic"/>
              </w:rPr>
            </w:pPr>
          </w:p>
        </w:tc>
        <w:tc>
          <w:tcPr>
            <w:tcW w:w="1188" w:type="dxa"/>
          </w:tcPr>
          <w:p w:rsidR="002F1AA3" w:rsidRPr="00A51F19" w:rsidRDefault="002F1AA3">
            <w:pPr>
              <w:rPr>
                <w:rFonts w:ascii="Century Gothic" w:hAnsi="Century Gothic"/>
              </w:rPr>
            </w:pPr>
          </w:p>
        </w:tc>
      </w:tr>
      <w:tr w:rsidR="00AB248F" w:rsidRPr="00A51F19" w:rsidTr="002644BB">
        <w:tc>
          <w:tcPr>
            <w:tcW w:w="429" w:type="dxa"/>
          </w:tcPr>
          <w:p w:rsidR="002F1AA3" w:rsidRPr="00A51F19" w:rsidRDefault="00674203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13</w:t>
            </w:r>
          </w:p>
        </w:tc>
        <w:tc>
          <w:tcPr>
            <w:tcW w:w="5529" w:type="dxa"/>
          </w:tcPr>
          <w:p w:rsidR="002F1AA3" w:rsidRPr="00A51F19" w:rsidRDefault="00DF5EE0" w:rsidP="00DF5EE0">
            <w:pPr>
              <w:rPr>
                <w:rFonts w:ascii="Century Gothic" w:hAnsi="Century Gothic"/>
              </w:rPr>
            </w:pPr>
            <w:r w:rsidRPr="00A51F19">
              <w:rPr>
                <w:rFonts w:ascii="Century Gothic" w:hAnsi="Century Gothic"/>
              </w:rPr>
              <w:t>Check control box – wiring and connections</w:t>
            </w:r>
          </w:p>
        </w:tc>
        <w:tc>
          <w:tcPr>
            <w:tcW w:w="1350" w:type="dxa"/>
          </w:tcPr>
          <w:p w:rsidR="002F1AA3" w:rsidRPr="00A51F19" w:rsidRDefault="007E4DDF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Quarterly</w:t>
            </w:r>
          </w:p>
        </w:tc>
        <w:tc>
          <w:tcPr>
            <w:tcW w:w="1080" w:type="dxa"/>
          </w:tcPr>
          <w:p w:rsidR="002F1AA3" w:rsidRPr="00A51F19" w:rsidRDefault="002F1AA3">
            <w:pPr>
              <w:rPr>
                <w:rFonts w:ascii="Century Gothic" w:hAnsi="Century Gothic"/>
              </w:rPr>
            </w:pPr>
          </w:p>
        </w:tc>
        <w:tc>
          <w:tcPr>
            <w:tcW w:w="1188" w:type="dxa"/>
          </w:tcPr>
          <w:p w:rsidR="002F1AA3" w:rsidRPr="00A51F19" w:rsidRDefault="002F1AA3">
            <w:pPr>
              <w:rPr>
                <w:rFonts w:ascii="Century Gothic" w:hAnsi="Century Gothic"/>
              </w:rPr>
            </w:pPr>
          </w:p>
        </w:tc>
      </w:tr>
      <w:tr w:rsidR="00AB248F" w:rsidRPr="00A51F19" w:rsidTr="002644BB">
        <w:tc>
          <w:tcPr>
            <w:tcW w:w="429" w:type="dxa"/>
          </w:tcPr>
          <w:p w:rsidR="00116F8B" w:rsidRPr="00A51F19" w:rsidRDefault="00116F8B">
            <w:pPr>
              <w:rPr>
                <w:rFonts w:ascii="Century Gothic" w:hAnsi="Century Gothic"/>
              </w:rPr>
            </w:pPr>
          </w:p>
        </w:tc>
        <w:tc>
          <w:tcPr>
            <w:tcW w:w="5529" w:type="dxa"/>
          </w:tcPr>
          <w:p w:rsidR="00116F8B" w:rsidRPr="00A51F19" w:rsidRDefault="00116F8B">
            <w:pPr>
              <w:rPr>
                <w:rFonts w:ascii="Century Gothic" w:hAnsi="Century Gothic"/>
              </w:rPr>
            </w:pPr>
          </w:p>
        </w:tc>
        <w:tc>
          <w:tcPr>
            <w:tcW w:w="1350" w:type="dxa"/>
          </w:tcPr>
          <w:p w:rsidR="00116F8B" w:rsidRPr="00A51F19" w:rsidRDefault="007E4DDF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Quarterly</w:t>
            </w:r>
          </w:p>
        </w:tc>
        <w:tc>
          <w:tcPr>
            <w:tcW w:w="1080" w:type="dxa"/>
          </w:tcPr>
          <w:p w:rsidR="00116F8B" w:rsidRPr="00A51F19" w:rsidRDefault="00116F8B">
            <w:pPr>
              <w:rPr>
                <w:rFonts w:ascii="Century Gothic" w:hAnsi="Century Gothic"/>
              </w:rPr>
            </w:pPr>
          </w:p>
        </w:tc>
        <w:tc>
          <w:tcPr>
            <w:tcW w:w="1188" w:type="dxa"/>
          </w:tcPr>
          <w:p w:rsidR="00116F8B" w:rsidRPr="00A51F19" w:rsidRDefault="00116F8B">
            <w:pPr>
              <w:rPr>
                <w:rFonts w:ascii="Century Gothic" w:hAnsi="Century Gothic"/>
              </w:rPr>
            </w:pPr>
          </w:p>
        </w:tc>
      </w:tr>
    </w:tbl>
    <w:p w:rsidR="00AB2ADD" w:rsidRPr="00A51F19" w:rsidRDefault="00AB2ADD">
      <w:pPr>
        <w:rPr>
          <w:rFonts w:ascii="Century Gothic" w:hAnsi="Century Gothic"/>
        </w:rPr>
      </w:pPr>
    </w:p>
    <w:p w:rsidR="00090671" w:rsidRPr="00A51F19" w:rsidRDefault="00090671">
      <w:pPr>
        <w:rPr>
          <w:rFonts w:ascii="Century Gothic" w:hAnsi="Century Gothic"/>
        </w:rPr>
      </w:pPr>
      <w:r w:rsidRPr="00A51F19">
        <w:rPr>
          <w:rFonts w:ascii="Century Gothic" w:hAnsi="Century Gothic"/>
        </w:rPr>
        <w:t>Serviced by: ……………………………………………</w:t>
      </w:r>
    </w:p>
    <w:p w:rsidR="00090671" w:rsidRPr="00A51F19" w:rsidRDefault="00896631">
      <w:pPr>
        <w:rPr>
          <w:rFonts w:ascii="Century Gothic" w:hAnsi="Century Gothic"/>
        </w:rPr>
      </w:pPr>
      <w:r w:rsidRPr="00A51F19">
        <w:rPr>
          <w:rFonts w:ascii="Century Gothic" w:hAnsi="Century Gothic"/>
        </w:rPr>
        <w:t>Signature:</w:t>
      </w:r>
      <w:r w:rsidR="00090671" w:rsidRPr="00A51F19">
        <w:rPr>
          <w:rFonts w:ascii="Century Gothic" w:hAnsi="Century Gothic"/>
        </w:rPr>
        <w:t xml:space="preserve"> ……………………………………………...</w:t>
      </w:r>
    </w:p>
    <w:p w:rsidR="00A51F19" w:rsidRPr="00A51F19" w:rsidRDefault="00090671">
      <w:pPr>
        <w:rPr>
          <w:rFonts w:ascii="Century Gothic" w:hAnsi="Century Gothic"/>
        </w:rPr>
      </w:pPr>
      <w:r w:rsidRPr="00A51F19">
        <w:rPr>
          <w:rFonts w:ascii="Century Gothic" w:hAnsi="Century Gothic"/>
        </w:rPr>
        <w:t>Date: …………………………………………………….</w:t>
      </w:r>
    </w:p>
    <w:p w:rsidR="0012682D" w:rsidRPr="00A51F19" w:rsidRDefault="0012682D">
      <w:pPr>
        <w:rPr>
          <w:rFonts w:ascii="Century Gothic" w:hAnsi="Century Gothic"/>
        </w:rPr>
      </w:pPr>
    </w:p>
    <w:sectPr w:rsidR="0012682D" w:rsidRPr="00A51F19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50FD1" w:rsidRDefault="00E50FD1" w:rsidP="004C01D7">
      <w:pPr>
        <w:spacing w:after="0" w:line="240" w:lineRule="auto"/>
      </w:pPr>
      <w:r>
        <w:separator/>
      </w:r>
    </w:p>
  </w:endnote>
  <w:endnote w:type="continuationSeparator" w:id="0">
    <w:p w:rsidR="00E50FD1" w:rsidRDefault="00E50FD1" w:rsidP="004C01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0592084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C01D7" w:rsidRDefault="004C01D7" w:rsidP="004C01D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rPr>
            <w:noProof/>
          </w:rPr>
          <w:fldChar w:fldCharType="end"/>
        </w:r>
        <w:r>
          <w:rPr>
            <w:noProof/>
          </w:rPr>
          <w:t xml:space="preserve">                                               </w:t>
        </w:r>
        <w:r>
          <w:t>Next to Shell Kanyanya, Gayaza Road.</w:t>
        </w:r>
      </w:p>
      <w:p w:rsidR="004C01D7" w:rsidRDefault="004C01D7" w:rsidP="004C01D7">
        <w:pPr>
          <w:pStyle w:val="Footer"/>
        </w:pPr>
        <w:r>
          <w:t xml:space="preserve">                                                    Tel: 0787113906 / 0706278557</w:t>
        </w:r>
      </w:p>
      <w:p w:rsidR="004C01D7" w:rsidRDefault="004C01D7" w:rsidP="004C01D7">
        <w:pPr>
          <w:pStyle w:val="Footer"/>
        </w:pPr>
        <w:r>
          <w:t xml:space="preserve">                                                   Email: info@ranengineeringsolutions.com</w:t>
        </w:r>
      </w:p>
      <w:p w:rsidR="004C01D7" w:rsidRDefault="004C01D7" w:rsidP="004C01D7">
        <w:pPr>
          <w:pStyle w:val="Footer"/>
        </w:pPr>
        <w:r>
          <w:t xml:space="preserve">                                                   www.ranengineeringsolutions.com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50FD1" w:rsidRDefault="00E50FD1" w:rsidP="004C01D7">
      <w:pPr>
        <w:spacing w:after="0" w:line="240" w:lineRule="auto"/>
      </w:pPr>
      <w:r>
        <w:separator/>
      </w:r>
    </w:p>
  </w:footnote>
  <w:footnote w:type="continuationSeparator" w:id="0">
    <w:p w:rsidR="00E50FD1" w:rsidRDefault="00E50FD1" w:rsidP="004C01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C01D7" w:rsidRDefault="004C01D7" w:rsidP="004C01D7">
    <w:pPr>
      <w:pStyle w:val="Header"/>
      <w:jc w:val="center"/>
    </w:pPr>
    <w:r w:rsidRPr="009801E2">
      <w:rPr>
        <w:noProof/>
      </w:rPr>
      <w:drawing>
        <wp:inline distT="0" distB="0" distL="0" distR="0" wp14:anchorId="5E26D635" wp14:editId="12F4A2A6">
          <wp:extent cx="1334219" cy="603250"/>
          <wp:effectExtent l="0" t="0" r="0" b="0"/>
          <wp:docPr id="29" name="Picture 29" descr="C:\Users\RAN Elec\Downloads\IMG-20221108-WA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AN Elec\Downloads\IMG-20221108-WA00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1899" cy="6338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B574F"/>
    <w:multiLevelType w:val="multilevel"/>
    <w:tmpl w:val="5642A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88A0B2E"/>
    <w:multiLevelType w:val="multilevel"/>
    <w:tmpl w:val="2B2EF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37836613">
    <w:abstractNumId w:val="1"/>
  </w:num>
  <w:num w:numId="2" w16cid:durableId="712970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27846"/>
    <w:rsid w:val="00027846"/>
    <w:rsid w:val="00090671"/>
    <w:rsid w:val="000A7A95"/>
    <w:rsid w:val="0010011E"/>
    <w:rsid w:val="00116F8B"/>
    <w:rsid w:val="00122349"/>
    <w:rsid w:val="0012682D"/>
    <w:rsid w:val="00130293"/>
    <w:rsid w:val="00170201"/>
    <w:rsid w:val="00172AD7"/>
    <w:rsid w:val="001745CD"/>
    <w:rsid w:val="00186C39"/>
    <w:rsid w:val="001A534E"/>
    <w:rsid w:val="001E16FD"/>
    <w:rsid w:val="002644BB"/>
    <w:rsid w:val="002E553E"/>
    <w:rsid w:val="002F1AA3"/>
    <w:rsid w:val="003325A4"/>
    <w:rsid w:val="003B62FF"/>
    <w:rsid w:val="003B676E"/>
    <w:rsid w:val="0040098A"/>
    <w:rsid w:val="004C01D7"/>
    <w:rsid w:val="004C38DF"/>
    <w:rsid w:val="004D6F37"/>
    <w:rsid w:val="00555554"/>
    <w:rsid w:val="00666024"/>
    <w:rsid w:val="00674203"/>
    <w:rsid w:val="00682788"/>
    <w:rsid w:val="006910E6"/>
    <w:rsid w:val="0075558C"/>
    <w:rsid w:val="007E4DDF"/>
    <w:rsid w:val="00815A24"/>
    <w:rsid w:val="00842CFD"/>
    <w:rsid w:val="00896631"/>
    <w:rsid w:val="008A2AFB"/>
    <w:rsid w:val="008B6114"/>
    <w:rsid w:val="008D5C89"/>
    <w:rsid w:val="0090645D"/>
    <w:rsid w:val="009C32D0"/>
    <w:rsid w:val="00A51F19"/>
    <w:rsid w:val="00A90886"/>
    <w:rsid w:val="00AA1942"/>
    <w:rsid w:val="00AB248F"/>
    <w:rsid w:val="00AB2ADD"/>
    <w:rsid w:val="00B02672"/>
    <w:rsid w:val="00BB779B"/>
    <w:rsid w:val="00BD19D6"/>
    <w:rsid w:val="00C45548"/>
    <w:rsid w:val="00C73949"/>
    <w:rsid w:val="00C849EB"/>
    <w:rsid w:val="00C958E9"/>
    <w:rsid w:val="00CB0FB3"/>
    <w:rsid w:val="00CB6895"/>
    <w:rsid w:val="00CE0A4E"/>
    <w:rsid w:val="00D67EC7"/>
    <w:rsid w:val="00D80B5C"/>
    <w:rsid w:val="00D81002"/>
    <w:rsid w:val="00DF5EE0"/>
    <w:rsid w:val="00E15779"/>
    <w:rsid w:val="00E260B7"/>
    <w:rsid w:val="00E34C36"/>
    <w:rsid w:val="00E50FD1"/>
    <w:rsid w:val="00E61F3E"/>
    <w:rsid w:val="00E83CAB"/>
    <w:rsid w:val="00EA76EC"/>
    <w:rsid w:val="00F05D85"/>
    <w:rsid w:val="00F34D0A"/>
    <w:rsid w:val="00F465D7"/>
    <w:rsid w:val="00F97B51"/>
    <w:rsid w:val="00FC7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37CF1"/>
  <w15:docId w15:val="{0D69C62C-8073-4821-9C32-D7E8FCAB7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61F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C01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01D7"/>
  </w:style>
  <w:style w:type="paragraph" w:styleId="Footer">
    <w:name w:val="footer"/>
    <w:basedOn w:val="Normal"/>
    <w:link w:val="FooterChar"/>
    <w:uiPriority w:val="99"/>
    <w:unhideWhenUsed/>
    <w:rsid w:val="004C01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01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61</cp:revision>
  <dcterms:created xsi:type="dcterms:W3CDTF">2023-07-05T05:17:00Z</dcterms:created>
  <dcterms:modified xsi:type="dcterms:W3CDTF">2023-07-06T08:51:00Z</dcterms:modified>
</cp:coreProperties>
</file>